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58" w:rsidRPr="00316D19" w:rsidRDefault="006E4DCA" w:rsidP="00985158">
      <w:pPr>
        <w:jc w:val="center"/>
        <w:rPr>
          <w:rFonts w:ascii="Times New Roman" w:hAnsi="Times New Roman"/>
          <w:b/>
          <w:sz w:val="28"/>
          <w:szCs w:val="28"/>
        </w:rPr>
      </w:pPr>
      <w:r w:rsidRPr="00316D19">
        <w:rPr>
          <w:rFonts w:ascii="Times New Roman" w:hAnsi="Times New Roman"/>
          <w:noProof/>
          <w:lang w:eastAsia="ru-RU"/>
        </w:rPr>
        <w:drawing>
          <wp:anchor distT="47625" distB="47625" distL="47625" distR="47625" simplePos="0" relativeHeight="251657728" behindDoc="0" locked="0" layoutInCell="1" allowOverlap="0">
            <wp:simplePos x="0" y="0"/>
            <wp:positionH relativeFrom="column">
              <wp:posOffset>2867025</wp:posOffset>
            </wp:positionH>
            <wp:positionV relativeFrom="line">
              <wp:posOffset>-94615</wp:posOffset>
            </wp:positionV>
            <wp:extent cx="555625" cy="685800"/>
            <wp:effectExtent l="19050" t="0" r="0" b="0"/>
            <wp:wrapSquare wrapText="bothSides"/>
            <wp:docPr id="6" name="Рисунок 6" descr="Герб города Солнечногорск и Солнечногор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города Солнечногорск и Солнечногор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5158" w:rsidRPr="00316D19" w:rsidRDefault="00985158" w:rsidP="009851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136" w:rsidRPr="00316D19" w:rsidRDefault="00D53136" w:rsidP="00985158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D53136" w:rsidRPr="00316D19" w:rsidRDefault="00D53136" w:rsidP="00D53136">
      <w:pPr>
        <w:rPr>
          <w:rFonts w:ascii="Times New Roman" w:hAnsi="Times New Roman"/>
          <w:b/>
          <w:spacing w:val="60"/>
          <w:sz w:val="28"/>
          <w:szCs w:val="28"/>
        </w:rPr>
      </w:pPr>
    </w:p>
    <w:p w:rsidR="00985158" w:rsidRPr="00316D19" w:rsidRDefault="00985158" w:rsidP="00D53136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316D19">
        <w:rPr>
          <w:rFonts w:ascii="Times New Roman" w:hAnsi="Times New Roman"/>
          <w:b/>
          <w:spacing w:val="60"/>
          <w:sz w:val="28"/>
          <w:szCs w:val="28"/>
        </w:rPr>
        <w:t>Администрация</w:t>
      </w:r>
    </w:p>
    <w:p w:rsidR="00BE27D7" w:rsidRPr="00316D19" w:rsidRDefault="00437B7E" w:rsidP="00985158">
      <w:pPr>
        <w:jc w:val="center"/>
        <w:rPr>
          <w:rFonts w:ascii="Times New Roman" w:hAnsi="Times New Roman"/>
          <w:b/>
          <w:sz w:val="28"/>
          <w:szCs w:val="28"/>
        </w:rPr>
      </w:pPr>
      <w:r w:rsidRPr="00316D19">
        <w:rPr>
          <w:rFonts w:ascii="Times New Roman" w:hAnsi="Times New Roman"/>
          <w:b/>
          <w:sz w:val="28"/>
          <w:szCs w:val="28"/>
        </w:rPr>
        <w:t>городского округа Солнечногорск</w:t>
      </w:r>
    </w:p>
    <w:p w:rsidR="00985158" w:rsidRPr="00316D19" w:rsidRDefault="00985158" w:rsidP="00985158">
      <w:pPr>
        <w:jc w:val="center"/>
        <w:rPr>
          <w:rFonts w:ascii="Times New Roman" w:hAnsi="Times New Roman"/>
          <w:b/>
          <w:sz w:val="28"/>
          <w:szCs w:val="28"/>
        </w:rPr>
      </w:pPr>
      <w:r w:rsidRPr="00316D19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985158" w:rsidRPr="00316D19" w:rsidRDefault="00985158" w:rsidP="009851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5158" w:rsidRPr="00316D19" w:rsidRDefault="00BE27D7" w:rsidP="00985158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16D19">
        <w:rPr>
          <w:rFonts w:ascii="Times New Roman" w:hAnsi="Times New Roman"/>
          <w:b/>
          <w:spacing w:val="20"/>
          <w:sz w:val="28"/>
          <w:szCs w:val="28"/>
        </w:rPr>
        <w:t>УПРАВЛЕНИЕ ОБРАЗОВАНИЯ</w:t>
      </w:r>
    </w:p>
    <w:p w:rsidR="00985158" w:rsidRPr="00316D19" w:rsidRDefault="00985158" w:rsidP="00985158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985158" w:rsidRPr="00316D19" w:rsidRDefault="00985158" w:rsidP="00985158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16D19">
        <w:rPr>
          <w:rFonts w:ascii="Times New Roman" w:hAnsi="Times New Roman"/>
          <w:b/>
          <w:spacing w:val="20"/>
          <w:sz w:val="32"/>
          <w:szCs w:val="32"/>
        </w:rPr>
        <w:t xml:space="preserve">П Р И К А З </w:t>
      </w:r>
    </w:p>
    <w:p w:rsidR="00985158" w:rsidRPr="00316D19" w:rsidRDefault="00985158" w:rsidP="00985158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985158" w:rsidRPr="00316D19" w:rsidRDefault="0008740D" w:rsidP="0008740D">
      <w:pPr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        </w:t>
      </w:r>
      <w:r w:rsidR="001F7D61">
        <w:rPr>
          <w:rFonts w:ascii="Times New Roman" w:hAnsi="Times New Roman"/>
          <w:spacing w:val="20"/>
          <w:sz w:val="28"/>
          <w:szCs w:val="28"/>
          <w:u w:val="single"/>
        </w:rPr>
        <w:t>10.09.2021</w:t>
      </w:r>
      <w:r w:rsidR="00985158" w:rsidRPr="00316D19">
        <w:rPr>
          <w:rFonts w:ascii="Times New Roman" w:hAnsi="Times New Roman"/>
          <w:spacing w:val="20"/>
          <w:sz w:val="28"/>
          <w:szCs w:val="28"/>
        </w:rPr>
        <w:tab/>
      </w:r>
      <w:r w:rsidR="001543EB">
        <w:rPr>
          <w:rFonts w:ascii="Times New Roman" w:hAnsi="Times New Roman"/>
          <w:spacing w:val="20"/>
          <w:sz w:val="28"/>
          <w:szCs w:val="28"/>
        </w:rPr>
        <w:t xml:space="preserve">                                         </w:t>
      </w:r>
      <w:r w:rsidR="00985158" w:rsidRPr="00316D19">
        <w:rPr>
          <w:rFonts w:ascii="Times New Roman" w:hAnsi="Times New Roman"/>
          <w:spacing w:val="20"/>
          <w:sz w:val="28"/>
          <w:szCs w:val="28"/>
        </w:rPr>
        <w:tab/>
      </w:r>
      <w:r w:rsidR="00C54411" w:rsidRPr="00316D19">
        <w:rPr>
          <w:rFonts w:ascii="Times New Roman" w:hAnsi="Times New Roman"/>
          <w:spacing w:val="20"/>
          <w:sz w:val="28"/>
          <w:szCs w:val="28"/>
        </w:rPr>
        <w:t>№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bookmarkStart w:id="0" w:name="_GoBack"/>
      <w:bookmarkEnd w:id="0"/>
      <w:r w:rsidR="001F7D61">
        <w:rPr>
          <w:rFonts w:ascii="Times New Roman" w:hAnsi="Times New Roman"/>
          <w:spacing w:val="20"/>
          <w:sz w:val="28"/>
          <w:szCs w:val="28"/>
          <w:u w:val="single"/>
        </w:rPr>
        <w:t>447</w:t>
      </w:r>
    </w:p>
    <w:p w:rsidR="00B83C8A" w:rsidRPr="00316D19" w:rsidRDefault="00B83C8A" w:rsidP="00B83C8A">
      <w:pPr>
        <w:jc w:val="both"/>
        <w:rPr>
          <w:rFonts w:ascii="Times New Roman" w:hAnsi="Times New Roman"/>
          <w:b/>
          <w:sz w:val="28"/>
          <w:szCs w:val="24"/>
        </w:rPr>
      </w:pPr>
    </w:p>
    <w:p w:rsidR="00B83C8A" w:rsidRPr="00316D19" w:rsidRDefault="00B83C8A" w:rsidP="00B83C8A">
      <w:pPr>
        <w:jc w:val="both"/>
        <w:rPr>
          <w:rFonts w:ascii="Times New Roman" w:hAnsi="Times New Roman"/>
          <w:b/>
          <w:sz w:val="28"/>
          <w:szCs w:val="24"/>
        </w:rPr>
      </w:pPr>
      <w:r w:rsidRPr="00316D19">
        <w:rPr>
          <w:rFonts w:ascii="Times New Roman" w:hAnsi="Times New Roman"/>
          <w:b/>
          <w:sz w:val="28"/>
          <w:szCs w:val="24"/>
        </w:rPr>
        <w:t>О проведении региональных</w:t>
      </w:r>
    </w:p>
    <w:p w:rsidR="00B83C8A" w:rsidRPr="00316D19" w:rsidRDefault="00B83C8A" w:rsidP="00B83C8A">
      <w:pPr>
        <w:jc w:val="both"/>
        <w:rPr>
          <w:rFonts w:ascii="Times New Roman" w:hAnsi="Times New Roman"/>
          <w:b/>
          <w:sz w:val="28"/>
          <w:szCs w:val="24"/>
        </w:rPr>
      </w:pPr>
      <w:r w:rsidRPr="00316D19">
        <w:rPr>
          <w:rFonts w:ascii="Times New Roman" w:hAnsi="Times New Roman"/>
          <w:b/>
          <w:sz w:val="28"/>
          <w:szCs w:val="24"/>
        </w:rPr>
        <w:t>диагностических процедур</w:t>
      </w:r>
    </w:p>
    <w:p w:rsidR="00B83C8A" w:rsidRPr="00316D19" w:rsidRDefault="00B83C8A" w:rsidP="00B83C8A">
      <w:pPr>
        <w:jc w:val="both"/>
        <w:rPr>
          <w:rFonts w:ascii="Times New Roman" w:hAnsi="Times New Roman"/>
          <w:b/>
          <w:sz w:val="28"/>
          <w:szCs w:val="24"/>
        </w:rPr>
      </w:pPr>
      <w:r w:rsidRPr="00316D19">
        <w:rPr>
          <w:rFonts w:ascii="Times New Roman" w:hAnsi="Times New Roman"/>
          <w:b/>
          <w:sz w:val="28"/>
          <w:szCs w:val="24"/>
        </w:rPr>
        <w:t>в 2021 году</w:t>
      </w:r>
    </w:p>
    <w:p w:rsidR="00B83C8A" w:rsidRPr="00316D19" w:rsidRDefault="00B83C8A" w:rsidP="00B83C8A">
      <w:pPr>
        <w:spacing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B83C8A" w:rsidRPr="00316D19" w:rsidRDefault="00B83C8A" w:rsidP="00B83C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16D19">
        <w:rPr>
          <w:rFonts w:ascii="Times New Roman" w:hAnsi="Times New Roman"/>
          <w:sz w:val="28"/>
          <w:szCs w:val="24"/>
        </w:rPr>
        <w:tab/>
        <w:t>В соответствии с распоряжением Министерства обра</w:t>
      </w:r>
      <w:r w:rsidR="001543EB">
        <w:rPr>
          <w:rFonts w:ascii="Times New Roman" w:hAnsi="Times New Roman"/>
          <w:sz w:val="28"/>
          <w:szCs w:val="24"/>
        </w:rPr>
        <w:t>зования Московской области от 01.09.2021 г. № Р-567</w:t>
      </w:r>
      <w:r w:rsidRPr="00316D19">
        <w:rPr>
          <w:rFonts w:ascii="Times New Roman" w:hAnsi="Times New Roman"/>
          <w:sz w:val="28"/>
          <w:szCs w:val="24"/>
        </w:rPr>
        <w:t xml:space="preserve"> «</w:t>
      </w:r>
      <w:r w:rsidR="001543EB" w:rsidRPr="001543EB">
        <w:rPr>
          <w:rFonts w:ascii="Times New Roman" w:hAnsi="Times New Roman"/>
          <w:sz w:val="28"/>
          <w:szCs w:val="24"/>
        </w:rPr>
        <w:t>О внесении изменения в распоряжение Министерства образования Московской области от 25.12.2020 г. №Р-859                        «О проведении региональных диагностических работ в общеобразовательных организациях в Московской области в 2021 году</w:t>
      </w:r>
      <w:r w:rsidRPr="00316D19">
        <w:rPr>
          <w:rFonts w:ascii="Times New Roman" w:hAnsi="Times New Roman"/>
          <w:sz w:val="28"/>
          <w:szCs w:val="24"/>
        </w:rPr>
        <w:t xml:space="preserve">» </w:t>
      </w:r>
      <w:r w:rsidRPr="00316D19">
        <w:rPr>
          <w:rFonts w:ascii="Times New Roman" w:hAnsi="Times New Roman"/>
          <w:sz w:val="28"/>
          <w:szCs w:val="24"/>
          <w:lang w:val="en-US"/>
        </w:rPr>
        <w:t>c</w:t>
      </w:r>
      <w:r w:rsidRPr="00316D19">
        <w:rPr>
          <w:rFonts w:ascii="Times New Roman" w:hAnsi="Times New Roman"/>
          <w:sz w:val="28"/>
          <w:szCs w:val="24"/>
        </w:rPr>
        <w:t xml:space="preserve"> целью организации и проведения региональных диагностических работ в общеобразовательных учреждениях городского округа Солнечногорск в 2021 году</w:t>
      </w:r>
    </w:p>
    <w:p w:rsidR="00B83C8A" w:rsidRPr="00316D19" w:rsidRDefault="00B83C8A" w:rsidP="00B83C8A">
      <w:pPr>
        <w:spacing w:line="276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316D19">
        <w:rPr>
          <w:rFonts w:ascii="Times New Roman" w:hAnsi="Times New Roman"/>
          <w:b/>
          <w:bCs/>
          <w:sz w:val="28"/>
          <w:szCs w:val="24"/>
        </w:rPr>
        <w:t>ПРИКАЗЫВАЮ:</w:t>
      </w:r>
    </w:p>
    <w:p w:rsidR="00B83C8A" w:rsidRPr="00316D19" w:rsidRDefault="00B83C8A" w:rsidP="00B83C8A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316D19">
        <w:rPr>
          <w:rFonts w:ascii="Times New Roman" w:hAnsi="Times New Roman"/>
          <w:bCs/>
          <w:sz w:val="28"/>
          <w:szCs w:val="24"/>
        </w:rPr>
        <w:t xml:space="preserve">1. Утвердить график проведения региональных диагностических работ (далее – РДР) в общеобразовательных учреждениях городского округа Солнечногорск  (Приложение 1). </w:t>
      </w:r>
    </w:p>
    <w:p w:rsidR="00B83C8A" w:rsidRPr="00316D19" w:rsidRDefault="00B83C8A" w:rsidP="00B83C8A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316D19">
        <w:rPr>
          <w:rFonts w:ascii="Times New Roman" w:hAnsi="Times New Roman"/>
          <w:bCs/>
          <w:sz w:val="28"/>
          <w:szCs w:val="24"/>
        </w:rPr>
        <w:tab/>
        <w:t xml:space="preserve">2. Назначить муниципальным координатором по организации и проведению РДР  начальника отдела перспективных образовательных технологий </w:t>
      </w:r>
      <w:r w:rsidR="00833D3F">
        <w:rPr>
          <w:rFonts w:ascii="Times New Roman" w:hAnsi="Times New Roman"/>
          <w:bCs/>
          <w:sz w:val="28"/>
          <w:szCs w:val="24"/>
        </w:rPr>
        <w:t xml:space="preserve">МКУ ДПО «Учебно-методический Центр» </w:t>
      </w:r>
      <w:r w:rsidR="001543EB">
        <w:rPr>
          <w:rFonts w:ascii="Times New Roman" w:hAnsi="Times New Roman"/>
          <w:bCs/>
          <w:sz w:val="28"/>
          <w:szCs w:val="24"/>
        </w:rPr>
        <w:t>А.А. Панкратьеву.</w:t>
      </w:r>
    </w:p>
    <w:p w:rsidR="00B83C8A" w:rsidRPr="00316D19" w:rsidRDefault="00B83C8A" w:rsidP="00B83C8A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16D19">
        <w:rPr>
          <w:rFonts w:ascii="Times New Roman" w:hAnsi="Times New Roman"/>
          <w:bCs/>
          <w:sz w:val="28"/>
          <w:szCs w:val="24"/>
        </w:rPr>
        <w:t xml:space="preserve">3. </w:t>
      </w:r>
      <w:r w:rsidRPr="00316D19">
        <w:rPr>
          <w:rFonts w:ascii="Times New Roman" w:hAnsi="Times New Roman"/>
          <w:sz w:val="28"/>
          <w:szCs w:val="24"/>
        </w:rPr>
        <w:t>Руководителям ОУ:</w:t>
      </w:r>
    </w:p>
    <w:p w:rsidR="00B83C8A" w:rsidRPr="00316D19" w:rsidRDefault="00B83C8A" w:rsidP="00B83C8A">
      <w:pPr>
        <w:pStyle w:val="ac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16D19">
        <w:rPr>
          <w:rFonts w:ascii="Times New Roman" w:hAnsi="Times New Roman" w:cs="Times New Roman"/>
          <w:sz w:val="28"/>
          <w:szCs w:val="24"/>
        </w:rPr>
        <w:tab/>
        <w:t>3.1. Назначить школьного координатора по организации и про</w:t>
      </w:r>
      <w:r w:rsidR="001543EB">
        <w:rPr>
          <w:rFonts w:ascii="Times New Roman" w:hAnsi="Times New Roman" w:cs="Times New Roman"/>
          <w:sz w:val="28"/>
          <w:szCs w:val="24"/>
        </w:rPr>
        <w:t>ве</w:t>
      </w:r>
      <w:r w:rsidR="00C06149">
        <w:rPr>
          <w:rFonts w:ascii="Times New Roman" w:hAnsi="Times New Roman" w:cs="Times New Roman"/>
          <w:sz w:val="28"/>
          <w:szCs w:val="24"/>
        </w:rPr>
        <w:t>дению РДР в срок не позднее 13</w:t>
      </w:r>
      <w:r w:rsidR="001543EB">
        <w:rPr>
          <w:rFonts w:ascii="Times New Roman" w:hAnsi="Times New Roman" w:cs="Times New Roman"/>
          <w:sz w:val="28"/>
          <w:szCs w:val="24"/>
        </w:rPr>
        <w:t>.09</w:t>
      </w:r>
      <w:r w:rsidRPr="00316D19">
        <w:rPr>
          <w:rFonts w:ascii="Times New Roman" w:hAnsi="Times New Roman" w:cs="Times New Roman"/>
          <w:sz w:val="28"/>
          <w:szCs w:val="24"/>
        </w:rPr>
        <w:t>.2021 года.</w:t>
      </w:r>
    </w:p>
    <w:p w:rsidR="00B83C8A" w:rsidRPr="00316D19" w:rsidRDefault="00B83C8A" w:rsidP="00B83C8A">
      <w:pPr>
        <w:pStyle w:val="ac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16D19">
        <w:rPr>
          <w:rFonts w:ascii="Times New Roman" w:hAnsi="Times New Roman" w:cs="Times New Roman"/>
          <w:sz w:val="28"/>
          <w:szCs w:val="24"/>
        </w:rPr>
        <w:tab/>
        <w:t>3.2. Обеспечить проведение РДР с использованием Единой автоматизированной информационной системы оценки качества образования в Московской области (далее – ЕАИС ОКО) в соответствии с утвержденным графиком в приложении к настоящему приказу.</w:t>
      </w:r>
    </w:p>
    <w:p w:rsidR="00B83C8A" w:rsidRPr="00316D19" w:rsidRDefault="00B83C8A" w:rsidP="00B83C8A">
      <w:pPr>
        <w:pStyle w:val="ac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16D19">
        <w:rPr>
          <w:rFonts w:ascii="Times New Roman" w:hAnsi="Times New Roman" w:cs="Times New Roman"/>
          <w:sz w:val="28"/>
          <w:szCs w:val="24"/>
        </w:rPr>
        <w:tab/>
        <w:t>3.3. В целях обеспечения получения объективной оценки индивидуального уровня достижения обучающимися общеобразовательных учреждений городского округа Солнечногорск, необходимо:</w:t>
      </w:r>
    </w:p>
    <w:p w:rsidR="00B83C8A" w:rsidRPr="000D0E1A" w:rsidRDefault="000D0E1A" w:rsidP="000D0E1A">
      <w:pPr>
        <w:pStyle w:val="ac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ab/>
        <w:t xml:space="preserve">3.3.1. </w:t>
      </w:r>
      <w:r w:rsidR="00B83C8A" w:rsidRPr="00316D19">
        <w:rPr>
          <w:rFonts w:ascii="Times New Roman" w:hAnsi="Times New Roman"/>
          <w:sz w:val="28"/>
          <w:szCs w:val="24"/>
        </w:rPr>
        <w:t>Организовать видеонаблюдение за проведением РДР в режиме оффлайн;</w:t>
      </w:r>
    </w:p>
    <w:p w:rsidR="00B83C8A" w:rsidRPr="00316D19" w:rsidRDefault="000D0E1A" w:rsidP="00B83C8A">
      <w:pPr>
        <w:spacing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3.3.2</w:t>
      </w:r>
      <w:r w:rsidR="00B83C8A" w:rsidRPr="00316D19">
        <w:rPr>
          <w:rFonts w:ascii="Times New Roman" w:hAnsi="Times New Roman"/>
          <w:sz w:val="28"/>
          <w:szCs w:val="24"/>
        </w:rPr>
        <w:t>. Определить места хранения бумажных заполненных бланков участников РДР и видеоматериало</w:t>
      </w:r>
      <w:r w:rsidR="001543EB">
        <w:rPr>
          <w:rFonts w:ascii="Times New Roman" w:hAnsi="Times New Roman"/>
          <w:sz w:val="28"/>
          <w:szCs w:val="24"/>
        </w:rPr>
        <w:t>в (срок хранения - до 31.12.2022</w:t>
      </w:r>
      <w:r w:rsidR="00B83C8A" w:rsidRPr="00316D19">
        <w:rPr>
          <w:rFonts w:ascii="Times New Roman" w:hAnsi="Times New Roman"/>
          <w:sz w:val="28"/>
          <w:szCs w:val="24"/>
        </w:rPr>
        <w:t xml:space="preserve"> года).</w:t>
      </w:r>
    </w:p>
    <w:p w:rsidR="00B83C8A" w:rsidRPr="00316D19" w:rsidRDefault="00B83C8A" w:rsidP="00B83C8A">
      <w:pPr>
        <w:spacing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16D19">
        <w:rPr>
          <w:rFonts w:ascii="Times New Roman" w:hAnsi="Times New Roman"/>
          <w:sz w:val="28"/>
          <w:szCs w:val="24"/>
        </w:rPr>
        <w:t>3.4. Провести информационно-разъяснительную работу с обучающимися и их родителями (законными представителями) по вопросам проведения РДР.</w:t>
      </w:r>
    </w:p>
    <w:p w:rsidR="00B83C8A" w:rsidRPr="00316D19" w:rsidRDefault="00B83C8A" w:rsidP="00B83C8A">
      <w:pPr>
        <w:spacing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16D19">
        <w:rPr>
          <w:rFonts w:ascii="Times New Roman" w:hAnsi="Times New Roman"/>
          <w:sz w:val="28"/>
          <w:szCs w:val="24"/>
        </w:rPr>
        <w:t>3.4.1. Провести работу по информированию обучающихся и их родителей (законных представителей) с результатами работ в течение трех рабочих дней после появления результатов в личных кабинетах администраторов общеобразовательных учреждений в ЕАИС ОКО.</w:t>
      </w:r>
    </w:p>
    <w:p w:rsidR="00B83C8A" w:rsidRPr="00316D19" w:rsidRDefault="00B83C8A" w:rsidP="00B83C8A">
      <w:pPr>
        <w:spacing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16D19">
        <w:rPr>
          <w:rFonts w:ascii="Times New Roman" w:hAnsi="Times New Roman"/>
          <w:sz w:val="28"/>
          <w:szCs w:val="24"/>
        </w:rPr>
        <w:t>3.5. Использовать результаты РДР для выявления профессиональных дефицитов педагогов и планирования мер по устранению выявленных дефицитов с целью организации индивидуальной работы с обучающимися.</w:t>
      </w:r>
    </w:p>
    <w:p w:rsidR="00B83C8A" w:rsidRPr="00316D19" w:rsidRDefault="00B83C8A" w:rsidP="00B83C8A">
      <w:pPr>
        <w:pStyle w:val="ac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316D19">
        <w:rPr>
          <w:rFonts w:ascii="Times New Roman" w:hAnsi="Times New Roman" w:cs="Times New Roman"/>
          <w:sz w:val="28"/>
          <w:szCs w:val="24"/>
        </w:rPr>
        <w:t xml:space="preserve">4.  Контроль за исполнением настоящего приказа </w:t>
      </w:r>
      <w:r w:rsidR="00184BD9">
        <w:rPr>
          <w:rFonts w:ascii="Times New Roman" w:hAnsi="Times New Roman" w:cs="Times New Roman"/>
          <w:sz w:val="28"/>
          <w:szCs w:val="24"/>
        </w:rPr>
        <w:t>оставляю за собой.</w:t>
      </w:r>
    </w:p>
    <w:p w:rsidR="00B83C8A" w:rsidRPr="00316D19" w:rsidRDefault="00B83C8A" w:rsidP="00B83C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:rsidR="00B83C8A" w:rsidRPr="00316D19" w:rsidRDefault="00833D3F" w:rsidP="00B83C8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И. о. н</w:t>
      </w:r>
      <w:r w:rsidR="00B83C8A" w:rsidRPr="00316D19">
        <w:rPr>
          <w:rFonts w:ascii="Times New Roman" w:hAnsi="Times New Roman"/>
          <w:sz w:val="28"/>
          <w:szCs w:val="24"/>
        </w:rPr>
        <w:t>ачальник</w:t>
      </w:r>
      <w:r w:rsidR="003C6D1D">
        <w:rPr>
          <w:rFonts w:ascii="Times New Roman" w:hAnsi="Times New Roman"/>
          <w:sz w:val="28"/>
          <w:szCs w:val="24"/>
        </w:rPr>
        <w:t>а</w:t>
      </w:r>
      <w:r w:rsidR="00B83C8A" w:rsidRPr="00316D19">
        <w:rPr>
          <w:rFonts w:ascii="Times New Roman" w:hAnsi="Times New Roman"/>
          <w:sz w:val="28"/>
          <w:szCs w:val="24"/>
        </w:rPr>
        <w:t xml:space="preserve"> Управления образования                </w:t>
      </w:r>
      <w:r w:rsidR="001543EB">
        <w:rPr>
          <w:rFonts w:ascii="Times New Roman" w:hAnsi="Times New Roman"/>
          <w:sz w:val="28"/>
          <w:szCs w:val="24"/>
        </w:rPr>
        <w:t xml:space="preserve">       </w:t>
      </w:r>
      <w:r>
        <w:rPr>
          <w:rFonts w:ascii="Times New Roman" w:hAnsi="Times New Roman"/>
          <w:sz w:val="28"/>
          <w:szCs w:val="24"/>
        </w:rPr>
        <w:t xml:space="preserve"> </w:t>
      </w:r>
      <w:r w:rsidR="003C6D1D"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8"/>
          <w:szCs w:val="24"/>
        </w:rPr>
        <w:t xml:space="preserve">  М. В. Тараканова</w:t>
      </w: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16D19" w:rsidRDefault="00316D19" w:rsidP="00316D19">
      <w:pPr>
        <w:rPr>
          <w:rFonts w:ascii="Times New Roman" w:hAnsi="Times New Roman"/>
        </w:rPr>
      </w:pPr>
    </w:p>
    <w:p w:rsidR="00184BD9" w:rsidRDefault="00184BD9" w:rsidP="00316D19">
      <w:pPr>
        <w:rPr>
          <w:rFonts w:ascii="Times New Roman" w:hAnsi="Times New Roman"/>
        </w:rPr>
      </w:pPr>
    </w:p>
    <w:p w:rsidR="00184BD9" w:rsidRPr="00AF4D88" w:rsidRDefault="00184BD9" w:rsidP="00316D19">
      <w:pPr>
        <w:rPr>
          <w:rFonts w:ascii="Times New Roman" w:hAnsi="Times New Roman"/>
        </w:rPr>
      </w:pPr>
    </w:p>
    <w:p w:rsidR="000A785F" w:rsidRDefault="000A785F" w:rsidP="00316D19">
      <w:pPr>
        <w:jc w:val="right"/>
        <w:rPr>
          <w:rFonts w:ascii="Times New Roman" w:hAnsi="Times New Roman"/>
          <w:sz w:val="24"/>
          <w:szCs w:val="24"/>
        </w:rPr>
      </w:pPr>
    </w:p>
    <w:p w:rsidR="000D0E1A" w:rsidRDefault="000D0E1A" w:rsidP="00316D19">
      <w:pPr>
        <w:jc w:val="right"/>
        <w:rPr>
          <w:rFonts w:ascii="Times New Roman" w:hAnsi="Times New Roman"/>
          <w:sz w:val="24"/>
          <w:szCs w:val="24"/>
        </w:rPr>
      </w:pPr>
    </w:p>
    <w:p w:rsidR="000D0E1A" w:rsidRDefault="000D0E1A" w:rsidP="00316D19">
      <w:pPr>
        <w:jc w:val="right"/>
        <w:rPr>
          <w:rFonts w:ascii="Times New Roman" w:hAnsi="Times New Roman"/>
          <w:sz w:val="24"/>
          <w:szCs w:val="24"/>
        </w:rPr>
      </w:pPr>
    </w:p>
    <w:p w:rsidR="00B83C8A" w:rsidRPr="00316D19" w:rsidRDefault="00B83C8A" w:rsidP="00316D19">
      <w:pPr>
        <w:jc w:val="right"/>
        <w:rPr>
          <w:rFonts w:ascii="Times New Roman" w:hAnsi="Times New Roman"/>
          <w:sz w:val="24"/>
          <w:szCs w:val="24"/>
        </w:rPr>
      </w:pPr>
      <w:r w:rsidRPr="00316D1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83C8A" w:rsidRPr="00316D19" w:rsidRDefault="00B83C8A" w:rsidP="00B83C8A">
      <w:pPr>
        <w:jc w:val="right"/>
        <w:rPr>
          <w:rFonts w:ascii="Times New Roman" w:hAnsi="Times New Roman"/>
          <w:sz w:val="24"/>
          <w:szCs w:val="24"/>
        </w:rPr>
      </w:pPr>
      <w:r w:rsidRPr="00316D19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B83C8A" w:rsidRPr="00316D19" w:rsidRDefault="00B83C8A" w:rsidP="00B83C8A">
      <w:pPr>
        <w:jc w:val="right"/>
        <w:rPr>
          <w:rFonts w:ascii="Times New Roman" w:hAnsi="Times New Roman"/>
          <w:sz w:val="24"/>
          <w:szCs w:val="24"/>
        </w:rPr>
      </w:pPr>
      <w:r w:rsidRPr="00316D19">
        <w:rPr>
          <w:rFonts w:ascii="Times New Roman" w:hAnsi="Times New Roman"/>
          <w:sz w:val="24"/>
          <w:szCs w:val="24"/>
        </w:rPr>
        <w:t>администрации городского округа Солнечногорск</w:t>
      </w:r>
    </w:p>
    <w:p w:rsidR="00B83C8A" w:rsidRPr="00316D19" w:rsidRDefault="00AF4D88" w:rsidP="00B83C8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«__» ______ 2021</w:t>
      </w:r>
      <w:r w:rsidR="00B83C8A" w:rsidRPr="00316D19">
        <w:rPr>
          <w:rFonts w:ascii="Times New Roman" w:hAnsi="Times New Roman"/>
          <w:sz w:val="24"/>
          <w:szCs w:val="24"/>
        </w:rPr>
        <w:t xml:space="preserve"> г. № ____</w:t>
      </w:r>
    </w:p>
    <w:p w:rsidR="00B83C8A" w:rsidRPr="00316D19" w:rsidRDefault="00B83C8A" w:rsidP="00B83C8A">
      <w:pPr>
        <w:jc w:val="right"/>
        <w:rPr>
          <w:rFonts w:ascii="Times New Roman" w:hAnsi="Times New Roman"/>
          <w:b/>
          <w:sz w:val="24"/>
          <w:szCs w:val="24"/>
        </w:rPr>
      </w:pP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4"/>
          <w:szCs w:val="24"/>
        </w:rPr>
      </w:pPr>
      <w:r w:rsidRPr="00316D19">
        <w:rPr>
          <w:rFonts w:ascii="Times New Roman" w:hAnsi="Times New Roman"/>
          <w:b/>
          <w:sz w:val="24"/>
          <w:szCs w:val="24"/>
        </w:rPr>
        <w:t>График проведения РДР в общеобразовательных учреждениях</w:t>
      </w: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4"/>
          <w:szCs w:val="24"/>
        </w:rPr>
      </w:pPr>
      <w:r w:rsidRPr="00316D19">
        <w:rPr>
          <w:rFonts w:ascii="Times New Roman" w:hAnsi="Times New Roman"/>
          <w:b/>
          <w:sz w:val="24"/>
          <w:szCs w:val="24"/>
        </w:rPr>
        <w:t>городского округа Солнечногорск</w:t>
      </w:r>
    </w:p>
    <w:p w:rsidR="00B83C8A" w:rsidRPr="00316D19" w:rsidRDefault="00B83C8A" w:rsidP="00B83C8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23" w:type="dxa"/>
        <w:tblInd w:w="108" w:type="dxa"/>
        <w:tblLook w:val="04A0"/>
      </w:tblPr>
      <w:tblGrid>
        <w:gridCol w:w="1042"/>
        <w:gridCol w:w="2481"/>
        <w:gridCol w:w="1515"/>
        <w:gridCol w:w="4885"/>
      </w:tblGrid>
      <w:tr w:rsidR="00B83C8A" w:rsidRPr="00C06149" w:rsidTr="00C06149">
        <w:tc>
          <w:tcPr>
            <w:tcW w:w="1042" w:type="dxa"/>
          </w:tcPr>
          <w:p w:rsidR="00B83C8A" w:rsidRPr="00C06149" w:rsidRDefault="00B83C8A" w:rsidP="00C06149">
            <w:pPr>
              <w:jc w:val="center"/>
              <w:rPr>
                <w:sz w:val="28"/>
                <w:szCs w:val="24"/>
              </w:rPr>
            </w:pPr>
            <w:r w:rsidRPr="00C06149">
              <w:rPr>
                <w:sz w:val="28"/>
                <w:szCs w:val="24"/>
              </w:rPr>
              <w:t>№ п/п</w:t>
            </w:r>
          </w:p>
        </w:tc>
        <w:tc>
          <w:tcPr>
            <w:tcW w:w="2481" w:type="dxa"/>
            <w:vAlign w:val="center"/>
          </w:tcPr>
          <w:p w:rsidR="00B83C8A" w:rsidRPr="00C06149" w:rsidRDefault="00B83C8A" w:rsidP="001543EB">
            <w:pPr>
              <w:jc w:val="center"/>
              <w:rPr>
                <w:sz w:val="28"/>
                <w:szCs w:val="24"/>
              </w:rPr>
            </w:pPr>
            <w:r w:rsidRPr="00C06149">
              <w:rPr>
                <w:sz w:val="28"/>
                <w:szCs w:val="24"/>
              </w:rPr>
              <w:t>Дата проведения</w:t>
            </w:r>
          </w:p>
        </w:tc>
        <w:tc>
          <w:tcPr>
            <w:tcW w:w="1515" w:type="dxa"/>
            <w:vAlign w:val="center"/>
          </w:tcPr>
          <w:p w:rsidR="00B83C8A" w:rsidRPr="00C06149" w:rsidRDefault="00B83C8A" w:rsidP="001543EB">
            <w:pPr>
              <w:jc w:val="center"/>
              <w:rPr>
                <w:sz w:val="28"/>
                <w:szCs w:val="24"/>
              </w:rPr>
            </w:pPr>
            <w:r w:rsidRPr="00C06149">
              <w:rPr>
                <w:sz w:val="28"/>
                <w:szCs w:val="24"/>
              </w:rPr>
              <w:t>Класс</w:t>
            </w:r>
          </w:p>
        </w:tc>
        <w:tc>
          <w:tcPr>
            <w:tcW w:w="4885" w:type="dxa"/>
            <w:vAlign w:val="center"/>
          </w:tcPr>
          <w:p w:rsidR="00B83C8A" w:rsidRPr="00C06149" w:rsidRDefault="00B83C8A" w:rsidP="001543EB">
            <w:pPr>
              <w:jc w:val="center"/>
              <w:rPr>
                <w:sz w:val="28"/>
                <w:szCs w:val="24"/>
              </w:rPr>
            </w:pPr>
            <w:r w:rsidRPr="00C06149">
              <w:rPr>
                <w:sz w:val="28"/>
                <w:szCs w:val="24"/>
              </w:rPr>
              <w:t>РДР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1.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20.09.2021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Физика (для обучающихся с углубленным изучением физики)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2.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21.09.2021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7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Математика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3.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23.09.2021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Физика (для обучающихся с углубленным изучением физики) – резервный день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4.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01.10.2021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7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Математика – резервный день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5.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11.10.2021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Обществознание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6.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14.10.2021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9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Математика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7.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28.10.2021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Химия (для обучающихся с углубленным изучением химии)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8.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29.10.2021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9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</w:rPr>
              <w:t>Математика – резервный день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9.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03.11.2021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 xml:space="preserve">Химия (для обучающихся с углубленным изучением Химия) </w:t>
            </w: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softHyphen/>
            </w:r>
            <w:r w:rsidRPr="00C06149">
              <w:rPr>
                <w:rFonts w:eastAsia="Calibri"/>
                <w:color w:val="000000"/>
                <w:kern w:val="24"/>
                <w:sz w:val="28"/>
              </w:rPr>
              <w:t>– резервный день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10.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11.11.2021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 xml:space="preserve">Обществознание </w:t>
            </w:r>
            <w:r w:rsidRPr="00C06149">
              <w:rPr>
                <w:rFonts w:eastAsia="Calibri"/>
                <w:color w:val="000000"/>
                <w:kern w:val="24"/>
                <w:sz w:val="28"/>
              </w:rPr>
              <w:t>– резервный день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11.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22.11.2021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Биология</w:t>
            </w:r>
          </w:p>
        </w:tc>
      </w:tr>
      <w:tr w:rsidR="001543EB" w:rsidRPr="00C06149" w:rsidTr="00C06149">
        <w:tc>
          <w:tcPr>
            <w:tcW w:w="1042" w:type="dxa"/>
          </w:tcPr>
          <w:p w:rsidR="001543EB" w:rsidRPr="00C06149" w:rsidRDefault="00C06149" w:rsidP="00C06149">
            <w:pPr>
              <w:jc w:val="center"/>
              <w:rPr>
                <w:sz w:val="28"/>
              </w:rPr>
            </w:pPr>
            <w:r w:rsidRPr="00C06149">
              <w:rPr>
                <w:sz w:val="28"/>
              </w:rPr>
              <w:t>12.</w:t>
            </w:r>
          </w:p>
        </w:tc>
        <w:tc>
          <w:tcPr>
            <w:tcW w:w="2481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26.11.2021 г.</w:t>
            </w:r>
          </w:p>
        </w:tc>
        <w:tc>
          <w:tcPr>
            <w:tcW w:w="151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>10</w:t>
            </w:r>
          </w:p>
        </w:tc>
        <w:tc>
          <w:tcPr>
            <w:tcW w:w="4885" w:type="dxa"/>
            <w:vAlign w:val="center"/>
          </w:tcPr>
          <w:p w:rsidR="001543EB" w:rsidRPr="00C06149" w:rsidRDefault="001543EB" w:rsidP="001543EB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36"/>
              </w:rPr>
            </w:pPr>
            <w:r w:rsidRPr="00C06149">
              <w:rPr>
                <w:rFonts w:eastAsia="Calibri"/>
                <w:color w:val="000000"/>
                <w:kern w:val="24"/>
                <w:sz w:val="28"/>
                <w:szCs w:val="40"/>
              </w:rPr>
              <w:t xml:space="preserve">Биология </w:t>
            </w:r>
            <w:r w:rsidRPr="00C06149">
              <w:rPr>
                <w:rFonts w:eastAsia="Calibri"/>
                <w:color w:val="000000"/>
                <w:kern w:val="24"/>
                <w:sz w:val="28"/>
              </w:rPr>
              <w:t>– резервный день</w:t>
            </w:r>
          </w:p>
        </w:tc>
      </w:tr>
    </w:tbl>
    <w:p w:rsidR="00B83C8A" w:rsidRPr="00316D19" w:rsidRDefault="00B83C8A" w:rsidP="00B83C8A">
      <w:pPr>
        <w:jc w:val="both"/>
        <w:rPr>
          <w:rFonts w:ascii="Times New Roman" w:hAnsi="Times New Roman"/>
          <w:sz w:val="24"/>
          <w:szCs w:val="24"/>
        </w:rPr>
      </w:pPr>
    </w:p>
    <w:p w:rsidR="00B83C8A" w:rsidRPr="00316D19" w:rsidRDefault="00B83C8A" w:rsidP="00B83C8A">
      <w:pPr>
        <w:pStyle w:val="af"/>
        <w:spacing w:before="0" w:beforeAutospacing="0" w:after="0" w:afterAutospacing="0"/>
        <w:rPr>
          <w:color w:val="000000"/>
          <w:sz w:val="28"/>
        </w:rPr>
      </w:pPr>
      <w:r w:rsidRPr="00316D19">
        <w:rPr>
          <w:color w:val="000000"/>
          <w:sz w:val="28"/>
        </w:rPr>
        <w:t>Директор МКУ ДПО</w:t>
      </w:r>
    </w:p>
    <w:p w:rsidR="00B83C8A" w:rsidRPr="00316D19" w:rsidRDefault="00B83C8A" w:rsidP="00B83C8A">
      <w:pPr>
        <w:pStyle w:val="af"/>
        <w:spacing w:before="0" w:beforeAutospacing="0" w:after="0" w:afterAutospacing="0"/>
        <w:rPr>
          <w:color w:val="000000"/>
          <w:sz w:val="28"/>
        </w:rPr>
      </w:pPr>
      <w:r w:rsidRPr="00316D19">
        <w:rPr>
          <w:color w:val="000000"/>
          <w:sz w:val="28"/>
        </w:rPr>
        <w:t>«Учебно-методич</w:t>
      </w:r>
      <w:r w:rsidR="00316D19">
        <w:rPr>
          <w:color w:val="000000"/>
          <w:sz w:val="28"/>
        </w:rPr>
        <w:t xml:space="preserve">еский Центр»          </w:t>
      </w:r>
      <w:r w:rsidR="001543EB">
        <w:rPr>
          <w:color w:val="000000"/>
          <w:sz w:val="28"/>
        </w:rPr>
        <w:t xml:space="preserve">                                                      </w:t>
      </w:r>
      <w:r w:rsidRPr="00316D19">
        <w:rPr>
          <w:color w:val="000000"/>
          <w:sz w:val="28"/>
        </w:rPr>
        <w:t>Н.П.Клюева</w:t>
      </w:r>
    </w:p>
    <w:p w:rsidR="00B83C8A" w:rsidRPr="00316D19" w:rsidRDefault="00B83C8A" w:rsidP="00B83C8A">
      <w:pPr>
        <w:pStyle w:val="af"/>
        <w:spacing w:before="0" w:beforeAutospacing="0" w:after="0" w:afterAutospacing="0"/>
        <w:rPr>
          <w:color w:val="000000"/>
        </w:rPr>
      </w:pPr>
    </w:p>
    <w:p w:rsidR="00B83C8A" w:rsidRPr="00316D19" w:rsidRDefault="00B83C8A" w:rsidP="00B83C8A">
      <w:pPr>
        <w:jc w:val="both"/>
        <w:rPr>
          <w:rFonts w:ascii="Times New Roman" w:hAnsi="Times New Roman"/>
          <w:b/>
          <w:sz w:val="24"/>
          <w:szCs w:val="24"/>
        </w:rPr>
      </w:pPr>
    </w:p>
    <w:p w:rsidR="00B83C8A" w:rsidRPr="00316D19" w:rsidRDefault="00B83C8A" w:rsidP="00B83C8A">
      <w:pPr>
        <w:jc w:val="both"/>
        <w:rPr>
          <w:rFonts w:ascii="Times New Roman" w:hAnsi="Times New Roman"/>
          <w:b/>
          <w:sz w:val="24"/>
          <w:szCs w:val="24"/>
        </w:rPr>
      </w:pPr>
    </w:p>
    <w:p w:rsidR="00B83C8A" w:rsidRDefault="00B83C8A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1543EB" w:rsidRDefault="001543EB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C06149" w:rsidRDefault="00C06149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C06149" w:rsidRDefault="00C06149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C06149" w:rsidRDefault="00C06149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2708A2" w:rsidRDefault="002708A2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C06149" w:rsidRDefault="00C06149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C06149" w:rsidRDefault="00C06149" w:rsidP="00B83C8A">
      <w:pPr>
        <w:pStyle w:val="ab"/>
        <w:jc w:val="right"/>
        <w:rPr>
          <w:rFonts w:ascii="Times New Roman" w:hAnsi="Times New Roman"/>
          <w:szCs w:val="24"/>
          <w:lang w:val="ru-RU"/>
        </w:rPr>
      </w:pPr>
    </w:p>
    <w:p w:rsidR="00985158" w:rsidRPr="008728E1" w:rsidRDefault="00985158" w:rsidP="000A785F">
      <w:pPr>
        <w:widowControl w:val="0"/>
        <w:tabs>
          <w:tab w:val="left" w:pos="1597"/>
        </w:tabs>
        <w:autoSpaceDE w:val="0"/>
        <w:autoSpaceDN w:val="0"/>
        <w:spacing w:line="360" w:lineRule="auto"/>
        <w:ind w:right="157"/>
        <w:jc w:val="both"/>
        <w:rPr>
          <w:rFonts w:ascii="Times New Roman" w:hAnsi="Times New Roman"/>
          <w:sz w:val="24"/>
          <w:szCs w:val="24"/>
        </w:rPr>
      </w:pPr>
    </w:p>
    <w:sectPr w:rsidR="00985158" w:rsidRPr="008728E1" w:rsidSect="00F9264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679"/>
    <w:multiLevelType w:val="hybridMultilevel"/>
    <w:tmpl w:val="E66423BC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9634F47"/>
    <w:multiLevelType w:val="hybridMultilevel"/>
    <w:tmpl w:val="23CEE1B4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B765FF5"/>
    <w:multiLevelType w:val="hybridMultilevel"/>
    <w:tmpl w:val="0F96396E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5EF34A7"/>
    <w:multiLevelType w:val="hybridMultilevel"/>
    <w:tmpl w:val="A4167DA8"/>
    <w:lvl w:ilvl="0" w:tplc="F9E698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85E26"/>
    <w:multiLevelType w:val="hybridMultilevel"/>
    <w:tmpl w:val="2A28B29C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21934291"/>
    <w:multiLevelType w:val="hybridMultilevel"/>
    <w:tmpl w:val="02AAAF9A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2EDF6078"/>
    <w:multiLevelType w:val="hybridMultilevel"/>
    <w:tmpl w:val="5DE47128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35EA18FB"/>
    <w:multiLevelType w:val="hybridMultilevel"/>
    <w:tmpl w:val="1A4C4C94"/>
    <w:lvl w:ilvl="0" w:tplc="53323558">
      <w:start w:val="1"/>
      <w:numFmt w:val="decimal"/>
      <w:lvlText w:val="%1)"/>
      <w:lvlJc w:val="left"/>
      <w:pPr>
        <w:ind w:left="240" w:hanging="51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D6AAB60E">
      <w:numFmt w:val="bullet"/>
      <w:lvlText w:val="•"/>
      <w:lvlJc w:val="left"/>
      <w:pPr>
        <w:ind w:left="1220" w:hanging="510"/>
      </w:pPr>
      <w:rPr>
        <w:rFonts w:hint="default"/>
        <w:lang w:val="ru-RU" w:eastAsia="en-US" w:bidi="ar-SA"/>
      </w:rPr>
    </w:lvl>
    <w:lvl w:ilvl="2" w:tplc="DE5CF3B6">
      <w:numFmt w:val="bullet"/>
      <w:lvlText w:val="•"/>
      <w:lvlJc w:val="left"/>
      <w:pPr>
        <w:ind w:left="2200" w:hanging="510"/>
      </w:pPr>
      <w:rPr>
        <w:rFonts w:hint="default"/>
        <w:lang w:val="ru-RU" w:eastAsia="en-US" w:bidi="ar-SA"/>
      </w:rPr>
    </w:lvl>
    <w:lvl w:ilvl="3" w:tplc="16842A5A">
      <w:numFmt w:val="bullet"/>
      <w:lvlText w:val="•"/>
      <w:lvlJc w:val="left"/>
      <w:pPr>
        <w:ind w:left="3180" w:hanging="510"/>
      </w:pPr>
      <w:rPr>
        <w:rFonts w:hint="default"/>
        <w:lang w:val="ru-RU" w:eastAsia="en-US" w:bidi="ar-SA"/>
      </w:rPr>
    </w:lvl>
    <w:lvl w:ilvl="4" w:tplc="1BE45526">
      <w:numFmt w:val="bullet"/>
      <w:lvlText w:val="•"/>
      <w:lvlJc w:val="left"/>
      <w:pPr>
        <w:ind w:left="4160" w:hanging="510"/>
      </w:pPr>
      <w:rPr>
        <w:rFonts w:hint="default"/>
        <w:lang w:val="ru-RU" w:eastAsia="en-US" w:bidi="ar-SA"/>
      </w:rPr>
    </w:lvl>
    <w:lvl w:ilvl="5" w:tplc="F0CA3768">
      <w:numFmt w:val="bullet"/>
      <w:lvlText w:val="•"/>
      <w:lvlJc w:val="left"/>
      <w:pPr>
        <w:ind w:left="5140" w:hanging="510"/>
      </w:pPr>
      <w:rPr>
        <w:rFonts w:hint="default"/>
        <w:lang w:val="ru-RU" w:eastAsia="en-US" w:bidi="ar-SA"/>
      </w:rPr>
    </w:lvl>
    <w:lvl w:ilvl="6" w:tplc="F7867476">
      <w:numFmt w:val="bullet"/>
      <w:lvlText w:val="•"/>
      <w:lvlJc w:val="left"/>
      <w:pPr>
        <w:ind w:left="6120" w:hanging="510"/>
      </w:pPr>
      <w:rPr>
        <w:rFonts w:hint="default"/>
        <w:lang w:val="ru-RU" w:eastAsia="en-US" w:bidi="ar-SA"/>
      </w:rPr>
    </w:lvl>
    <w:lvl w:ilvl="7" w:tplc="5B86B644">
      <w:numFmt w:val="bullet"/>
      <w:lvlText w:val="•"/>
      <w:lvlJc w:val="left"/>
      <w:pPr>
        <w:ind w:left="7100" w:hanging="510"/>
      </w:pPr>
      <w:rPr>
        <w:rFonts w:hint="default"/>
        <w:lang w:val="ru-RU" w:eastAsia="en-US" w:bidi="ar-SA"/>
      </w:rPr>
    </w:lvl>
    <w:lvl w:ilvl="8" w:tplc="F340A7B2">
      <w:numFmt w:val="bullet"/>
      <w:lvlText w:val="•"/>
      <w:lvlJc w:val="left"/>
      <w:pPr>
        <w:ind w:left="8080" w:hanging="510"/>
      </w:pPr>
      <w:rPr>
        <w:rFonts w:hint="default"/>
        <w:lang w:val="ru-RU" w:eastAsia="en-US" w:bidi="ar-SA"/>
      </w:rPr>
    </w:lvl>
  </w:abstractNum>
  <w:abstractNum w:abstractNumId="8">
    <w:nsid w:val="385300B5"/>
    <w:multiLevelType w:val="hybridMultilevel"/>
    <w:tmpl w:val="A7644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C95133"/>
    <w:multiLevelType w:val="hybridMultilevel"/>
    <w:tmpl w:val="C9B48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B419E"/>
    <w:multiLevelType w:val="hybridMultilevel"/>
    <w:tmpl w:val="FAE23D84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47F71C1E"/>
    <w:multiLevelType w:val="hybridMultilevel"/>
    <w:tmpl w:val="1330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074F4"/>
    <w:multiLevelType w:val="hybridMultilevel"/>
    <w:tmpl w:val="C8FC2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72ED9"/>
    <w:multiLevelType w:val="hybridMultilevel"/>
    <w:tmpl w:val="E8A46800"/>
    <w:lvl w:ilvl="0" w:tplc="E146D80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97A37"/>
    <w:multiLevelType w:val="hybridMultilevel"/>
    <w:tmpl w:val="1708D906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7899608A"/>
    <w:multiLevelType w:val="hybridMultilevel"/>
    <w:tmpl w:val="CF16FA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0431B"/>
    <w:multiLevelType w:val="hybridMultilevel"/>
    <w:tmpl w:val="92DC9D84"/>
    <w:lvl w:ilvl="0" w:tplc="7B12F5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AA46B6F6">
      <w:start w:val="1"/>
      <w:numFmt w:val="decimal"/>
      <w:isLgl/>
      <w:lvlText w:val="%2.%2."/>
      <w:lvlJc w:val="left"/>
      <w:pPr>
        <w:tabs>
          <w:tab w:val="num" w:pos="1428"/>
        </w:tabs>
        <w:ind w:left="1428" w:hanging="720"/>
      </w:pPr>
    </w:lvl>
    <w:lvl w:ilvl="2" w:tplc="7BFE2D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B0C6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2492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70C0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462F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2629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784F1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7109D"/>
    <w:rsid w:val="0000124B"/>
    <w:rsid w:val="00004297"/>
    <w:rsid w:val="0001341B"/>
    <w:rsid w:val="00027F0A"/>
    <w:rsid w:val="00034D8D"/>
    <w:rsid w:val="00035964"/>
    <w:rsid w:val="000516BC"/>
    <w:rsid w:val="00071851"/>
    <w:rsid w:val="0008740D"/>
    <w:rsid w:val="000A1F74"/>
    <w:rsid w:val="000A785F"/>
    <w:rsid w:val="000B5F49"/>
    <w:rsid w:val="000D0E1A"/>
    <w:rsid w:val="000D46D3"/>
    <w:rsid w:val="000F0F0A"/>
    <w:rsid w:val="000F7383"/>
    <w:rsid w:val="00125DC3"/>
    <w:rsid w:val="00127DF7"/>
    <w:rsid w:val="001543EB"/>
    <w:rsid w:val="00154654"/>
    <w:rsid w:val="00155927"/>
    <w:rsid w:val="00165C67"/>
    <w:rsid w:val="00170136"/>
    <w:rsid w:val="0017152A"/>
    <w:rsid w:val="00180A9C"/>
    <w:rsid w:val="00184BD9"/>
    <w:rsid w:val="001A14E6"/>
    <w:rsid w:val="001E153A"/>
    <w:rsid w:val="001F38A3"/>
    <w:rsid w:val="001F7D61"/>
    <w:rsid w:val="0020763F"/>
    <w:rsid w:val="00207A2A"/>
    <w:rsid w:val="002306EA"/>
    <w:rsid w:val="00236FCA"/>
    <w:rsid w:val="002601CD"/>
    <w:rsid w:val="00263A4B"/>
    <w:rsid w:val="00264842"/>
    <w:rsid w:val="002708A2"/>
    <w:rsid w:val="0028175A"/>
    <w:rsid w:val="003006CC"/>
    <w:rsid w:val="00305AE4"/>
    <w:rsid w:val="003104AE"/>
    <w:rsid w:val="00312FFD"/>
    <w:rsid w:val="00316D19"/>
    <w:rsid w:val="003903A5"/>
    <w:rsid w:val="003A772E"/>
    <w:rsid w:val="003B7DE6"/>
    <w:rsid w:val="003C6D1D"/>
    <w:rsid w:val="003E6306"/>
    <w:rsid w:val="003E7243"/>
    <w:rsid w:val="003E7761"/>
    <w:rsid w:val="0041253E"/>
    <w:rsid w:val="00413193"/>
    <w:rsid w:val="0043031B"/>
    <w:rsid w:val="0043239C"/>
    <w:rsid w:val="00437B7E"/>
    <w:rsid w:val="00437DD2"/>
    <w:rsid w:val="00443505"/>
    <w:rsid w:val="0045672A"/>
    <w:rsid w:val="00457EA8"/>
    <w:rsid w:val="00465538"/>
    <w:rsid w:val="004742FD"/>
    <w:rsid w:val="00485064"/>
    <w:rsid w:val="004C30C3"/>
    <w:rsid w:val="004C3B6C"/>
    <w:rsid w:val="004C71C9"/>
    <w:rsid w:val="004D4AD4"/>
    <w:rsid w:val="004D53EA"/>
    <w:rsid w:val="004E3311"/>
    <w:rsid w:val="004E5B52"/>
    <w:rsid w:val="004E7EE3"/>
    <w:rsid w:val="00500767"/>
    <w:rsid w:val="0054302A"/>
    <w:rsid w:val="00567FE0"/>
    <w:rsid w:val="00582620"/>
    <w:rsid w:val="005A6843"/>
    <w:rsid w:val="005B2448"/>
    <w:rsid w:val="005C3C06"/>
    <w:rsid w:val="005C7DF9"/>
    <w:rsid w:val="005D73ED"/>
    <w:rsid w:val="005E436C"/>
    <w:rsid w:val="005F19BF"/>
    <w:rsid w:val="00623BC3"/>
    <w:rsid w:val="0063188C"/>
    <w:rsid w:val="00633984"/>
    <w:rsid w:val="00641919"/>
    <w:rsid w:val="0067109D"/>
    <w:rsid w:val="00675407"/>
    <w:rsid w:val="0069647F"/>
    <w:rsid w:val="006A5F7E"/>
    <w:rsid w:val="006E4DCA"/>
    <w:rsid w:val="007009A7"/>
    <w:rsid w:val="007057BC"/>
    <w:rsid w:val="007101A4"/>
    <w:rsid w:val="00726698"/>
    <w:rsid w:val="0072738B"/>
    <w:rsid w:val="007359D7"/>
    <w:rsid w:val="00737DE4"/>
    <w:rsid w:val="007553F2"/>
    <w:rsid w:val="00765220"/>
    <w:rsid w:val="00772313"/>
    <w:rsid w:val="00775D74"/>
    <w:rsid w:val="00790DC9"/>
    <w:rsid w:val="00791431"/>
    <w:rsid w:val="007A10AA"/>
    <w:rsid w:val="007A14AC"/>
    <w:rsid w:val="007A4E4D"/>
    <w:rsid w:val="007B5337"/>
    <w:rsid w:val="007C6452"/>
    <w:rsid w:val="00813BA6"/>
    <w:rsid w:val="00833D3F"/>
    <w:rsid w:val="0083670C"/>
    <w:rsid w:val="0085675F"/>
    <w:rsid w:val="00863917"/>
    <w:rsid w:val="008671FA"/>
    <w:rsid w:val="008728E1"/>
    <w:rsid w:val="00884829"/>
    <w:rsid w:val="0089295B"/>
    <w:rsid w:val="0089568E"/>
    <w:rsid w:val="008A7746"/>
    <w:rsid w:val="008B021B"/>
    <w:rsid w:val="008C0E86"/>
    <w:rsid w:val="008C0FF8"/>
    <w:rsid w:val="008C5D31"/>
    <w:rsid w:val="008C764F"/>
    <w:rsid w:val="008E55D5"/>
    <w:rsid w:val="00905D3C"/>
    <w:rsid w:val="00934AE6"/>
    <w:rsid w:val="009363CF"/>
    <w:rsid w:val="00940BDD"/>
    <w:rsid w:val="009636E2"/>
    <w:rsid w:val="00985158"/>
    <w:rsid w:val="009901BF"/>
    <w:rsid w:val="00996A73"/>
    <w:rsid w:val="009A143D"/>
    <w:rsid w:val="009A7385"/>
    <w:rsid w:val="009B5450"/>
    <w:rsid w:val="009C046A"/>
    <w:rsid w:val="009D6B28"/>
    <w:rsid w:val="009F169A"/>
    <w:rsid w:val="009F6A7D"/>
    <w:rsid w:val="009F7AA8"/>
    <w:rsid w:val="00A32FD1"/>
    <w:rsid w:val="00A602DC"/>
    <w:rsid w:val="00A6573F"/>
    <w:rsid w:val="00A85BF5"/>
    <w:rsid w:val="00A86058"/>
    <w:rsid w:val="00A91672"/>
    <w:rsid w:val="00A91994"/>
    <w:rsid w:val="00A97EB7"/>
    <w:rsid w:val="00AA2BD4"/>
    <w:rsid w:val="00AB3541"/>
    <w:rsid w:val="00AB4D23"/>
    <w:rsid w:val="00AC79BE"/>
    <w:rsid w:val="00AD06BD"/>
    <w:rsid w:val="00AE3CDB"/>
    <w:rsid w:val="00AF3441"/>
    <w:rsid w:val="00AF4D88"/>
    <w:rsid w:val="00B001B3"/>
    <w:rsid w:val="00B01925"/>
    <w:rsid w:val="00B0217D"/>
    <w:rsid w:val="00B156EC"/>
    <w:rsid w:val="00B50446"/>
    <w:rsid w:val="00B52528"/>
    <w:rsid w:val="00B70034"/>
    <w:rsid w:val="00B83C8A"/>
    <w:rsid w:val="00BA0B8D"/>
    <w:rsid w:val="00BB6282"/>
    <w:rsid w:val="00BB7172"/>
    <w:rsid w:val="00BD1C93"/>
    <w:rsid w:val="00BD2324"/>
    <w:rsid w:val="00BE27D7"/>
    <w:rsid w:val="00BE38D9"/>
    <w:rsid w:val="00BF0BB7"/>
    <w:rsid w:val="00BF7623"/>
    <w:rsid w:val="00C06149"/>
    <w:rsid w:val="00C226A5"/>
    <w:rsid w:val="00C419AF"/>
    <w:rsid w:val="00C54411"/>
    <w:rsid w:val="00C63F8E"/>
    <w:rsid w:val="00C66AF2"/>
    <w:rsid w:val="00C73A2C"/>
    <w:rsid w:val="00C753D3"/>
    <w:rsid w:val="00C8787C"/>
    <w:rsid w:val="00CB633B"/>
    <w:rsid w:val="00CC6609"/>
    <w:rsid w:val="00CD3ABC"/>
    <w:rsid w:val="00CF12BC"/>
    <w:rsid w:val="00CF3BF5"/>
    <w:rsid w:val="00CF5046"/>
    <w:rsid w:val="00D1369A"/>
    <w:rsid w:val="00D2299F"/>
    <w:rsid w:val="00D521B3"/>
    <w:rsid w:val="00D53136"/>
    <w:rsid w:val="00D60286"/>
    <w:rsid w:val="00D6040C"/>
    <w:rsid w:val="00D71FB2"/>
    <w:rsid w:val="00D83CC8"/>
    <w:rsid w:val="00D910E6"/>
    <w:rsid w:val="00DB150D"/>
    <w:rsid w:val="00DE02C2"/>
    <w:rsid w:val="00E05323"/>
    <w:rsid w:val="00E13C71"/>
    <w:rsid w:val="00E159F4"/>
    <w:rsid w:val="00E15BB0"/>
    <w:rsid w:val="00E26168"/>
    <w:rsid w:val="00E35D34"/>
    <w:rsid w:val="00E40CA4"/>
    <w:rsid w:val="00E463CB"/>
    <w:rsid w:val="00E55C1E"/>
    <w:rsid w:val="00E735EB"/>
    <w:rsid w:val="00E7515D"/>
    <w:rsid w:val="00E96007"/>
    <w:rsid w:val="00EA4D7B"/>
    <w:rsid w:val="00EB79A3"/>
    <w:rsid w:val="00EB7A44"/>
    <w:rsid w:val="00EC3248"/>
    <w:rsid w:val="00EE7CA2"/>
    <w:rsid w:val="00EF7117"/>
    <w:rsid w:val="00EF7651"/>
    <w:rsid w:val="00F05572"/>
    <w:rsid w:val="00F13959"/>
    <w:rsid w:val="00F13EDE"/>
    <w:rsid w:val="00F164CF"/>
    <w:rsid w:val="00F53599"/>
    <w:rsid w:val="00F80A05"/>
    <w:rsid w:val="00F9264F"/>
    <w:rsid w:val="00F9547C"/>
    <w:rsid w:val="00FB0619"/>
    <w:rsid w:val="00FC7029"/>
    <w:rsid w:val="00FE1871"/>
    <w:rsid w:val="00FF04D9"/>
    <w:rsid w:val="00FF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A6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65220"/>
    <w:pPr>
      <w:keepNext/>
      <w:autoSpaceDE w:val="0"/>
      <w:autoSpaceDN w:val="0"/>
      <w:jc w:val="center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AE6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76522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5D73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D46D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D46D3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0D46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46D3"/>
    <w:rPr>
      <w:rFonts w:ascii="Tahoma" w:eastAsia="Times New Roman" w:hAnsi="Tahoma" w:cs="Tahoma"/>
      <w:sz w:val="16"/>
      <w:szCs w:val="16"/>
    </w:rPr>
  </w:style>
  <w:style w:type="paragraph" w:styleId="ab">
    <w:name w:val="No Spacing"/>
    <w:basedOn w:val="a"/>
    <w:uiPriority w:val="1"/>
    <w:qFormat/>
    <w:rsid w:val="008A7746"/>
    <w:rPr>
      <w:rFonts w:eastAsia="Times New Roman"/>
      <w:sz w:val="24"/>
      <w:szCs w:val="32"/>
      <w:lang w:val="en-US" w:bidi="en-US"/>
    </w:rPr>
  </w:style>
  <w:style w:type="paragraph" w:styleId="HTML">
    <w:name w:val="HTML Preformatted"/>
    <w:basedOn w:val="a"/>
    <w:link w:val="HTML0"/>
    <w:rsid w:val="009F1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169A"/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1"/>
    <w:qFormat/>
    <w:rsid w:val="00892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Body Text"/>
    <w:basedOn w:val="a"/>
    <w:link w:val="ae"/>
    <w:unhideWhenUsed/>
    <w:rsid w:val="00B83C8A"/>
    <w:pPr>
      <w:spacing w:after="1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83C8A"/>
    <w:rPr>
      <w:rFonts w:ascii="Times New Roman" w:eastAsia="Times New Roman" w:hAnsi="Times New Roman"/>
      <w:sz w:val="24"/>
    </w:rPr>
  </w:style>
  <w:style w:type="paragraph" w:styleId="af">
    <w:name w:val="Normal (Web)"/>
    <w:basedOn w:val="a"/>
    <w:uiPriority w:val="99"/>
    <w:unhideWhenUsed/>
    <w:rsid w:val="00B83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A6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65220"/>
    <w:pPr>
      <w:keepNext/>
      <w:autoSpaceDE w:val="0"/>
      <w:autoSpaceDN w:val="0"/>
      <w:jc w:val="center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AE6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76522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rsid w:val="005D73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D46D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D46D3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0D46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46D3"/>
    <w:rPr>
      <w:rFonts w:ascii="Tahoma" w:eastAsia="Times New Roman" w:hAnsi="Tahoma" w:cs="Tahoma"/>
      <w:sz w:val="16"/>
      <w:szCs w:val="16"/>
    </w:rPr>
  </w:style>
  <w:style w:type="paragraph" w:styleId="ab">
    <w:name w:val="No Spacing"/>
    <w:basedOn w:val="a"/>
    <w:qFormat/>
    <w:rsid w:val="008A7746"/>
    <w:rPr>
      <w:rFonts w:eastAsia="Times New Roman"/>
      <w:sz w:val="24"/>
      <w:szCs w:val="32"/>
      <w:lang w:val="en-US" w:bidi="en-US"/>
    </w:rPr>
  </w:style>
  <w:style w:type="paragraph" w:styleId="HTML">
    <w:name w:val="HTML Preformatted"/>
    <w:basedOn w:val="a"/>
    <w:link w:val="HTML0"/>
    <w:rsid w:val="009F1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169A"/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34"/>
    <w:qFormat/>
    <w:rsid w:val="00892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D1736-1978-4D89-AEBA-EBA2B4CF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Любовь</cp:lastModifiedBy>
  <cp:revision>9</cp:revision>
  <cp:lastPrinted>2021-09-09T11:53:00Z</cp:lastPrinted>
  <dcterms:created xsi:type="dcterms:W3CDTF">2021-09-07T07:55:00Z</dcterms:created>
  <dcterms:modified xsi:type="dcterms:W3CDTF">2021-09-14T13:16:00Z</dcterms:modified>
</cp:coreProperties>
</file>